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C9" w:rsidRPr="001565C9" w:rsidRDefault="001565C9" w:rsidP="001565C9">
      <w:pPr>
        <w:jc w:val="center"/>
      </w:pPr>
      <w:bookmarkStart w:id="0" w:name="_GoBack"/>
      <w:r w:rsidRPr="001565C9">
        <w:t>Муниципальное бюджетное общеобразовательное учреждение</w:t>
      </w:r>
    </w:p>
    <w:p w:rsidR="001565C9" w:rsidRPr="001565C9" w:rsidRDefault="001565C9" w:rsidP="001565C9">
      <w:pPr>
        <w:jc w:val="center"/>
      </w:pPr>
      <w:proofErr w:type="spellStart"/>
      <w:r w:rsidRPr="001565C9">
        <w:t>Кринично-Лугская</w:t>
      </w:r>
      <w:proofErr w:type="spellEnd"/>
      <w:r w:rsidRPr="001565C9">
        <w:t xml:space="preserve"> средняя общеобразовательная школа</w:t>
      </w:r>
    </w:p>
    <w:p w:rsidR="001565C9" w:rsidRPr="001565C9" w:rsidRDefault="001565C9" w:rsidP="001565C9">
      <w:pPr>
        <w:jc w:val="center"/>
      </w:pPr>
      <w:r w:rsidRPr="001565C9">
        <w:t>Учебный материал по _родному (_русскому)  языку  __8__ класса для самостоятельного изучения.</w:t>
      </w:r>
    </w:p>
    <w:bookmarkEnd w:id="0"/>
    <w:p w:rsidR="001565C9" w:rsidRPr="001565C9" w:rsidRDefault="001565C9" w:rsidP="001565C9"/>
    <w:tbl>
      <w:tblPr>
        <w:tblStyle w:val="a3"/>
        <w:tblW w:w="13614" w:type="dxa"/>
        <w:tblLook w:val="04A0" w:firstRow="1" w:lastRow="0" w:firstColumn="1" w:lastColumn="0" w:noHBand="0" w:noVBand="1"/>
      </w:tblPr>
      <w:tblGrid>
        <w:gridCol w:w="2773"/>
        <w:gridCol w:w="1617"/>
        <w:gridCol w:w="3491"/>
        <w:gridCol w:w="1972"/>
        <w:gridCol w:w="3761"/>
      </w:tblGrid>
      <w:tr w:rsidR="001565C9" w:rsidRPr="001565C9" w:rsidTr="001565C9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Количество часов на изучение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Выполнение заданий на урок</w:t>
            </w:r>
            <w:proofErr w:type="gramStart"/>
            <w:r w:rsidRPr="001565C9">
              <w:t>е(</w:t>
            </w:r>
            <w:proofErr w:type="gramEnd"/>
            <w:r w:rsidRPr="001565C9">
              <w:t xml:space="preserve"> из учебника, из эл. порталов и др. источники – указать)  Использовать  сайты «Учи. </w:t>
            </w:r>
            <w:proofErr w:type="spellStart"/>
            <w:r w:rsidRPr="001565C9">
              <w:t>Ру</w:t>
            </w:r>
            <w:proofErr w:type="spellEnd"/>
            <w:r w:rsidRPr="001565C9">
              <w:t>»</w:t>
            </w:r>
            <w:proofErr w:type="gramStart"/>
            <w:r w:rsidRPr="001565C9">
              <w:t xml:space="preserve"> ,</w:t>
            </w:r>
            <w:proofErr w:type="gramEnd"/>
            <w:r w:rsidRPr="001565C9">
              <w:t xml:space="preserve"> «</w:t>
            </w:r>
            <w:proofErr w:type="spellStart"/>
            <w:r w:rsidRPr="001565C9">
              <w:t>ЯКласс</w:t>
            </w:r>
            <w:proofErr w:type="spellEnd"/>
            <w:r w:rsidRPr="001565C9">
              <w:t>», «РЭШ»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Контроль знаний (тесты, онлайн тестирование и др.)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Вопросы по теме.</w:t>
            </w:r>
          </w:p>
        </w:tc>
      </w:tr>
      <w:tr w:rsidR="001565C9" w:rsidRPr="001565C9" w:rsidTr="001565C9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 xml:space="preserve">Язык художественной литературы.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Изучить  теоретический материал на стр.105. Выполнить упр.153-154. (устно</w:t>
            </w:r>
            <w:proofErr w:type="gramStart"/>
            <w:r w:rsidRPr="001565C9">
              <w:t>)у</w:t>
            </w:r>
            <w:proofErr w:type="gramEnd"/>
            <w:r w:rsidRPr="001565C9">
              <w:t>пр.155 (</w:t>
            </w:r>
            <w:proofErr w:type="spellStart"/>
            <w:r w:rsidRPr="001565C9">
              <w:t>пис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Упр.159 письменно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C9" w:rsidRPr="001565C9" w:rsidRDefault="001565C9" w:rsidP="001565C9">
            <w:pPr>
              <w:spacing w:after="200" w:line="276" w:lineRule="auto"/>
            </w:pPr>
          </w:p>
        </w:tc>
      </w:tr>
      <w:tr w:rsidR="001565C9" w:rsidRPr="001565C9" w:rsidTr="001565C9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Сочинение в жанре письма другу (в том числе электронного), страницы дневника и т.д.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Изучить  теоретический материал на стр.109. Выполнить упр.158(</w:t>
            </w:r>
            <w:proofErr w:type="spellStart"/>
            <w:r w:rsidRPr="001565C9">
              <w:t>письм</w:t>
            </w:r>
            <w:proofErr w:type="spellEnd"/>
            <w:r w:rsidRPr="001565C9">
              <w:t>.)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C9" w:rsidRPr="001565C9" w:rsidRDefault="001565C9" w:rsidP="001565C9">
            <w:pPr>
              <w:spacing w:after="200" w:line="276" w:lineRule="auto"/>
            </w:pPr>
            <w:r w:rsidRPr="001565C9">
              <w:t>Упр.160 (письменно)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5C9" w:rsidRPr="001565C9" w:rsidRDefault="001565C9" w:rsidP="001565C9">
            <w:pPr>
              <w:spacing w:after="200" w:line="276" w:lineRule="auto"/>
            </w:pPr>
          </w:p>
        </w:tc>
      </w:tr>
      <w:tr w:rsidR="001565C9" w:rsidRPr="001565C9" w:rsidTr="001565C9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C9" w:rsidRPr="001565C9" w:rsidRDefault="001565C9" w:rsidP="001565C9">
            <w:pPr>
              <w:spacing w:after="200" w:line="276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C9" w:rsidRPr="001565C9" w:rsidRDefault="001565C9" w:rsidP="001565C9">
            <w:pPr>
              <w:spacing w:after="200" w:line="276" w:lineRule="auto"/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C9" w:rsidRPr="001565C9" w:rsidRDefault="001565C9" w:rsidP="001565C9">
            <w:pPr>
              <w:spacing w:after="200" w:line="276" w:lineRule="auto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C9" w:rsidRPr="001565C9" w:rsidRDefault="001565C9" w:rsidP="001565C9">
            <w:pPr>
              <w:spacing w:after="200"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5C9" w:rsidRPr="001565C9" w:rsidRDefault="001565C9" w:rsidP="001565C9">
            <w:pPr>
              <w:spacing w:after="200" w:line="276" w:lineRule="auto"/>
            </w:pPr>
          </w:p>
        </w:tc>
      </w:tr>
    </w:tbl>
    <w:p w:rsidR="001565C9" w:rsidRPr="001565C9" w:rsidRDefault="001565C9" w:rsidP="001565C9">
      <w:r w:rsidRPr="001565C9">
        <w:t xml:space="preserve">Учитель                Еськова В.И.                 тел.    89526069269                           </w:t>
      </w:r>
      <w:proofErr w:type="spellStart"/>
      <w:r w:rsidRPr="001565C9">
        <w:t>Эл</w:t>
      </w:r>
      <w:proofErr w:type="gramStart"/>
      <w:r w:rsidRPr="001565C9">
        <w:t>.п</w:t>
      </w:r>
      <w:proofErr w:type="gramEnd"/>
      <w:r w:rsidRPr="001565C9">
        <w:t>очта</w:t>
      </w:r>
      <w:proofErr w:type="spellEnd"/>
      <w:r w:rsidRPr="001565C9">
        <w:t xml:space="preserve"> </w:t>
      </w:r>
      <w:proofErr w:type="spellStart"/>
      <w:r w:rsidRPr="001565C9">
        <w:rPr>
          <w:lang w:val="en-US"/>
        </w:rPr>
        <w:t>vieskova</w:t>
      </w:r>
      <w:proofErr w:type="spellEnd"/>
      <w:r w:rsidRPr="001565C9">
        <w:t>1948@</w:t>
      </w:r>
      <w:r w:rsidRPr="001565C9">
        <w:rPr>
          <w:lang w:val="en-US"/>
        </w:rPr>
        <w:t>mail</w:t>
      </w:r>
      <w:r w:rsidRPr="001565C9">
        <w:t>/</w:t>
      </w:r>
      <w:proofErr w:type="spellStart"/>
      <w:r w:rsidRPr="001565C9">
        <w:rPr>
          <w:lang w:val="en-US"/>
        </w:rPr>
        <w:t>ru</w:t>
      </w:r>
      <w:proofErr w:type="spellEnd"/>
    </w:p>
    <w:p w:rsidR="001565C9" w:rsidRPr="001565C9" w:rsidRDefault="001565C9" w:rsidP="001565C9">
      <w:r w:rsidRPr="001565C9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1565C9">
        <w:t>А.В.Лазарева</w:t>
      </w:r>
      <w:proofErr w:type="spellEnd"/>
    </w:p>
    <w:p w:rsidR="001565C9" w:rsidRPr="001565C9" w:rsidRDefault="001565C9" w:rsidP="001565C9"/>
    <w:p w:rsidR="001565C9" w:rsidRPr="001565C9" w:rsidRDefault="001565C9" w:rsidP="001565C9"/>
    <w:p w:rsidR="001565C9" w:rsidRPr="001565C9" w:rsidRDefault="001565C9" w:rsidP="001565C9"/>
    <w:p w:rsidR="005358A7" w:rsidRDefault="005358A7"/>
    <w:sectPr w:rsidR="005358A7" w:rsidSect="001565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C9"/>
    <w:rsid w:val="001565C9"/>
    <w:rsid w:val="0053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2</cp:revision>
  <dcterms:created xsi:type="dcterms:W3CDTF">2020-05-13T09:11:00Z</dcterms:created>
  <dcterms:modified xsi:type="dcterms:W3CDTF">2020-05-13T09:12:00Z</dcterms:modified>
</cp:coreProperties>
</file>